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jc w:val="center"/>
        <w:rPr>
          <w:b w:val="1"/>
          <w:sz w:val="32"/>
          <w:szCs w:val="32"/>
          <w:u w:val="single"/>
        </w:rPr>
      </w:pPr>
      <w:bookmarkStart w:colFirst="0" w:colLast="0" w:name="_heading=h.43jsyge6irtc" w:id="0"/>
      <w:bookmarkEnd w:id="0"/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مسابقة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التهجئة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باللغة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العربي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َّ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ة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–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المستوى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الأول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55246</wp:posOffset>
            </wp:positionH>
            <wp:positionV relativeFrom="paragraph">
              <wp:posOffset>46090</wp:posOffset>
            </wp:positionV>
            <wp:extent cx="6352540" cy="948690"/>
            <wp:effectExtent b="0" l="0" r="0" t="0"/>
            <wp:wrapSquare wrapText="bothSides" distB="0" distT="0" distL="114300" distR="114300"/>
            <wp:docPr descr="C:\Users\hanae\Desktop\شعار الوردية - عربي.jpg" id="4" name="image1.jpg"/>
            <a:graphic>
              <a:graphicData uri="http://schemas.openxmlformats.org/drawingml/2006/picture">
                <pic:pic>
                  <pic:nvPicPr>
                    <pic:cNvPr descr="C:\Users\hanae\Desktop\شعار الوردية - عربي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52540" cy="9486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bidi w:val="1"/>
        <w:jc w:val="center"/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ind w:left="188" w:firstLine="0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rtl w:val="1"/>
        </w:rPr>
        <w:t xml:space="preserve">   </w:t>
      </w:r>
      <w:r w:rsidDel="00000000" w:rsidR="00000000" w:rsidRPr="00000000">
        <w:rPr>
          <w:sz w:val="32"/>
          <w:szCs w:val="32"/>
          <w:rtl w:val="1"/>
        </w:rPr>
        <w:t xml:space="preserve">أحب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ائي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الطلاب</w:t>
      </w:r>
      <w:r w:rsidDel="00000000" w:rsidR="00000000" w:rsidRPr="00000000">
        <w:rPr>
          <w:sz w:val="32"/>
          <w:szCs w:val="32"/>
          <w:rtl w:val="1"/>
        </w:rPr>
        <w:t xml:space="preserve">،</w:t>
      </w:r>
    </w:p>
    <w:p w:rsidR="00000000" w:rsidDel="00000000" w:rsidP="00000000" w:rsidRDefault="00000000" w:rsidRPr="00000000" w14:paraId="00000004">
      <w:pPr>
        <w:bidi w:val="1"/>
        <w:ind w:left="188" w:firstLine="0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rtl w:val="1"/>
        </w:rPr>
        <w:t xml:space="preserve">    </w:t>
      </w:r>
      <w:r w:rsidDel="00000000" w:rsidR="00000000" w:rsidRPr="00000000">
        <w:rPr>
          <w:sz w:val="32"/>
          <w:szCs w:val="32"/>
          <w:rtl w:val="1"/>
        </w:rPr>
        <w:t xml:space="preserve">سنبدأ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مع</w:t>
      </w:r>
      <w:r w:rsidDel="00000000" w:rsidR="00000000" w:rsidRPr="00000000">
        <w:rPr>
          <w:sz w:val="32"/>
          <w:szCs w:val="32"/>
          <w:rtl w:val="1"/>
        </w:rPr>
        <w:t xml:space="preserve">ً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حد</w:t>
      </w:r>
      <w:r w:rsidDel="00000000" w:rsidR="00000000" w:rsidRPr="00000000">
        <w:rPr>
          <w:sz w:val="32"/>
          <w:szCs w:val="32"/>
          <w:rtl w:val="1"/>
        </w:rPr>
        <w:t xml:space="preserve">ِّ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؛ </w:t>
      </w:r>
      <w:r w:rsidDel="00000000" w:rsidR="00000000" w:rsidRPr="00000000">
        <w:rPr>
          <w:sz w:val="32"/>
          <w:szCs w:val="32"/>
          <w:rtl w:val="1"/>
        </w:rPr>
        <w:t xml:space="preserve">لنصل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إلى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المرحلة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الأخيرة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بقو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ة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الإرادة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والت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ركيز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لذلك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يجب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علينا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أن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نقوم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بحفظ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تهجئة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الكلمات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بالط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ريقة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الص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حيحة</w:t>
      </w:r>
      <w:r w:rsidDel="00000000" w:rsidR="00000000" w:rsidRPr="00000000">
        <w:rPr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05">
      <w:pPr>
        <w:bidi w:val="1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rtl w:val="1"/>
        </w:rPr>
        <w:t xml:space="preserve">     </w:t>
      </w:r>
      <w:r w:rsidDel="00000000" w:rsidR="00000000" w:rsidRPr="00000000">
        <w:rPr>
          <w:sz w:val="32"/>
          <w:szCs w:val="32"/>
          <w:rtl w:val="1"/>
        </w:rPr>
        <w:t xml:space="preserve">دعونا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نستمتع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مع</w:t>
      </w:r>
      <w:r w:rsidDel="00000000" w:rsidR="00000000" w:rsidRPr="00000000">
        <w:rPr>
          <w:sz w:val="32"/>
          <w:szCs w:val="32"/>
          <w:rtl w:val="1"/>
        </w:rPr>
        <w:t xml:space="preserve">ً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بجمال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لغتنا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العربي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ة</w:t>
      </w:r>
      <w:r w:rsidDel="00000000" w:rsidR="00000000" w:rsidRPr="00000000">
        <w:rPr>
          <w:sz w:val="32"/>
          <w:szCs w:val="32"/>
          <w:rtl w:val="1"/>
        </w:rPr>
        <w:t xml:space="preserve">ِ ... </w:t>
      </w:r>
      <w:r w:rsidDel="00000000" w:rsidR="00000000" w:rsidRPr="00000000">
        <w:rPr>
          <w:sz w:val="32"/>
          <w:szCs w:val="32"/>
          <w:rtl w:val="1"/>
        </w:rPr>
        <w:t xml:space="preserve">بالتوفيق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أبطال</w:t>
      </w:r>
      <w:r w:rsidDel="00000000" w:rsidR="00000000" w:rsidRPr="00000000">
        <w:rPr>
          <w:sz w:val="32"/>
          <w:szCs w:val="32"/>
          <w:rtl w:val="1"/>
        </w:rPr>
        <w:t xml:space="preserve">...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548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rtl w:val="1"/>
        </w:rPr>
        <w:t xml:space="preserve">   </w:t>
      </w:r>
      <w:r w:rsidDel="00000000" w:rsidR="00000000" w:rsidRPr="00000000">
        <w:rPr>
          <w:sz w:val="32"/>
          <w:szCs w:val="32"/>
          <w:rtl w:val="1"/>
        </w:rPr>
        <w:t xml:space="preserve">إليكم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طريقة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الت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هجئة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الس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ليمة</w:t>
      </w:r>
      <w:r w:rsidDel="00000000" w:rsidR="00000000" w:rsidRPr="00000000">
        <w:rPr>
          <w:sz w:val="32"/>
          <w:szCs w:val="32"/>
          <w:rtl w:val="1"/>
        </w:rPr>
        <w:t xml:space="preserve">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162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نقوم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بتقطيع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الكلمة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مقاطع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صوتي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ٍ؛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ليسهل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علينا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قراءت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1628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مثال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كلمة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ُ)  =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 /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 /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/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/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)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1628" w:right="0" w:hanging="380.9999999999999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مثال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كلمة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اريخ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ُ) =  (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ريـ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ْ/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مسي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لفظ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1628" w:right="0" w:hanging="380.9999999999999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حرف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متحرك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حرف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ساكن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=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مقطع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حرف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متحرك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=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مقطع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1628" w:right="0" w:hanging="380.99999999999994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متحرك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فتحة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ضمة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كسرة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ساكن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سكون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162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تقسيم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الكلمة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مقاطع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نقرأ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مقطع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بوضوح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ٍ،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نربط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المقاطع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لننطق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الكلمة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صحيحة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162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كرروا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دريب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أكثر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تثبت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الكلمة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أذهانكم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0F">
      <w:pPr>
        <w:bidi w:val="1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تذك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روا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أن</w:t>
      </w:r>
      <w:r w:rsidDel="00000000" w:rsidR="00000000" w:rsidRPr="00000000">
        <w:rPr>
          <w:sz w:val="32"/>
          <w:szCs w:val="32"/>
          <w:rtl w:val="1"/>
        </w:rPr>
        <w:t xml:space="preserve">َّ </w:t>
      </w:r>
      <w:r w:rsidDel="00000000" w:rsidR="00000000" w:rsidRPr="00000000">
        <w:rPr>
          <w:sz w:val="32"/>
          <w:szCs w:val="32"/>
          <w:rtl w:val="1"/>
        </w:rPr>
        <w:t xml:space="preserve">الت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هجئة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الص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حيحة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تبدأ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ِ</w:t>
      </w:r>
      <w:r w:rsidDel="00000000" w:rsidR="00000000" w:rsidRPr="00000000">
        <w:rPr>
          <w:sz w:val="32"/>
          <w:szCs w:val="32"/>
          <w:rtl w:val="1"/>
        </w:rPr>
        <w:t xml:space="preserve">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الاستماع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الجي</w:t>
      </w:r>
      <w:r w:rsidDel="00000000" w:rsidR="00000000" w:rsidRPr="00000000">
        <w:rPr>
          <w:sz w:val="32"/>
          <w:szCs w:val="32"/>
          <w:rtl w:val="1"/>
        </w:rPr>
        <w:t xml:space="preserve">ِّ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ث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َّ </w:t>
      </w:r>
      <w:r w:rsidDel="00000000" w:rsidR="00000000" w:rsidRPr="00000000">
        <w:rPr>
          <w:sz w:val="32"/>
          <w:szCs w:val="32"/>
          <w:rtl w:val="1"/>
        </w:rPr>
        <w:t xml:space="preserve">الت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در</w:t>
      </w:r>
      <w:r w:rsidDel="00000000" w:rsidR="00000000" w:rsidRPr="00000000">
        <w:rPr>
          <w:sz w:val="32"/>
          <w:szCs w:val="32"/>
          <w:rtl w:val="1"/>
        </w:rPr>
        <w:t xml:space="preserve">ُّ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ُ </w:t>
      </w:r>
      <w:r w:rsidDel="00000000" w:rsidR="00000000" w:rsidRPr="00000000">
        <w:rPr>
          <w:sz w:val="32"/>
          <w:szCs w:val="32"/>
          <w:rtl w:val="1"/>
        </w:rPr>
        <w:t xml:space="preserve">على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الن</w:t>
      </w:r>
      <w:r w:rsidDel="00000000" w:rsidR="00000000" w:rsidRPr="00000000">
        <w:rPr>
          <w:sz w:val="32"/>
          <w:szCs w:val="32"/>
          <w:rtl w:val="1"/>
        </w:rPr>
        <w:t xml:space="preserve">ُّ</w:t>
      </w:r>
      <w:r w:rsidDel="00000000" w:rsidR="00000000" w:rsidRPr="00000000">
        <w:rPr>
          <w:sz w:val="32"/>
          <w:szCs w:val="32"/>
          <w:rtl w:val="1"/>
        </w:rPr>
        <w:t xml:space="preserve">طق</w:t>
      </w:r>
      <w:r w:rsidDel="00000000" w:rsidR="00000000" w:rsidRPr="00000000">
        <w:rPr>
          <w:sz w:val="32"/>
          <w:szCs w:val="32"/>
          <w:rtl w:val="1"/>
        </w:rPr>
        <w:t xml:space="preserve">ِ </w:t>
      </w:r>
      <w:r w:rsidDel="00000000" w:rsidR="00000000" w:rsidRPr="00000000">
        <w:rPr>
          <w:sz w:val="32"/>
          <w:szCs w:val="32"/>
          <w:rtl w:val="1"/>
        </w:rPr>
        <w:t xml:space="preserve">الت</w:t>
      </w:r>
      <w:r w:rsidDel="00000000" w:rsidR="00000000" w:rsidRPr="00000000">
        <w:rPr>
          <w:sz w:val="32"/>
          <w:szCs w:val="32"/>
          <w:rtl w:val="1"/>
        </w:rPr>
        <w:t xml:space="preserve">َّ</w:t>
      </w:r>
      <w:r w:rsidDel="00000000" w:rsidR="00000000" w:rsidRPr="00000000">
        <w:rPr>
          <w:sz w:val="32"/>
          <w:szCs w:val="32"/>
          <w:rtl w:val="1"/>
        </w:rPr>
        <w:t xml:space="preserve">دريجي</w:t>
      </w:r>
      <w:r w:rsidDel="00000000" w:rsidR="00000000" w:rsidRPr="00000000">
        <w:rPr>
          <w:sz w:val="32"/>
          <w:szCs w:val="32"/>
          <w:rtl w:val="1"/>
        </w:rPr>
        <w:t xml:space="preserve">ِّ </w:t>
      </w:r>
      <w:r w:rsidDel="00000000" w:rsidR="00000000" w:rsidRPr="00000000">
        <w:rPr>
          <w:sz w:val="32"/>
          <w:szCs w:val="32"/>
          <w:rtl w:val="1"/>
        </w:rPr>
        <w:t xml:space="preserve">للمقاطع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حتى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تصلوا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إلى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الكلمة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الكاملة</w:t>
      </w:r>
      <w:r w:rsidDel="00000000" w:rsidR="00000000" w:rsidRPr="00000000">
        <w:rPr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10">
      <w:pPr>
        <w:bidi w:val="1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المرحلة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علينا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مسي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اقرأ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الكلمات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الآتية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بطريقة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صحيحة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بتهجئتها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</w:p>
    <w:p w:rsidR="00000000" w:rsidDel="00000000" w:rsidP="00000000" w:rsidRDefault="00000000" w:rsidRPr="00000000" w14:paraId="00000012">
      <w:pPr>
        <w:bidi w:val="1"/>
        <w:rPr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173.0" w:type="dxa"/>
        <w:jc w:val="left"/>
        <w:tblInd w:w="45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2931"/>
        <w:gridCol w:w="3107"/>
        <w:gridCol w:w="3135"/>
        <w:tblGridChange w:id="0">
          <w:tblGrid>
            <w:gridCol w:w="2931"/>
            <w:gridCol w:w="3107"/>
            <w:gridCol w:w="3135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3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ْ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ك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ِ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َ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ُ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4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الس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َّ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َ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َ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ُ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َّ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او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ِ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َ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ُ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6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ْ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َ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ِ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ي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7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ْ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ج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َ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َ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ُ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8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ْ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أ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ُ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ْ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ِ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يات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ُ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الظ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َّ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َ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ُ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ْ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َ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ِ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ُ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B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الش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َّ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ْ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س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ُ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َّ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ج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ْ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َ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ُ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َّ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ح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ْ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ُ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ْ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َ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ِ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ْ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َ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ُ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َّ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ْ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َ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ُ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الذ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ِّ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ئ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ْ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ُ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َّ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ِ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ذ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َ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ُ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ْ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ح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َ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ق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ِ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ْ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َ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ُ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َّ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س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َّ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ُ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4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الض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َّ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َ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ُ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َّ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ْ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س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ُ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ْ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َ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ري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ْ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ُ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7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ْ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ق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ِ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َ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اء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َ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ُ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ْ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خ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َ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ْ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ُ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الص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َّ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غ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ِ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ْ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ُ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A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ْ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َ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ائ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ِ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َ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ُ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الص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َّ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ِ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ْ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ق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ُ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َّ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اج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ُ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D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ْ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ِ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ْ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َ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اح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ُ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E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الز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ِّ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ُّ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F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الش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َّ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ِِ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ُ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0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ْ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ِ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ق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ْ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َ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َ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ُ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1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ْ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َ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اس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َ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ِ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ْ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ُ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2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ُّ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ْ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َ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ُ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3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َّ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ْ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َ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ُ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4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َّ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ْ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َ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ُ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5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ْ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ج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َ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َ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ُ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6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ْ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غ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َ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ْ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َ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ُ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7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ْ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إ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ِ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ش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َ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َ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ُ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8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ْ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أ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َ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ق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ْ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لام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ُ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9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ْ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ِ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لاد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ُ</w:t>
            </w:r>
          </w:p>
        </w:tc>
      </w:tr>
    </w:tbl>
    <w:p w:rsidR="00000000" w:rsidDel="00000000" w:rsidP="00000000" w:rsidRDefault="00000000" w:rsidRPr="00000000" w14:paraId="0000003A">
      <w:pPr>
        <w:bidi w:val="1"/>
        <w:rPr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bidi w:val="1"/>
        <w:jc w:val="center"/>
        <w:rPr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8"/>
          <w:szCs w:val="38"/>
          <w:rtl w:val="1"/>
        </w:rPr>
        <w:t xml:space="preserve">        </w:t>
      </w:r>
      <w:r w:rsidDel="00000000" w:rsidR="00000000" w:rsidRPr="00000000">
        <w:rPr>
          <w:sz w:val="38"/>
          <w:szCs w:val="38"/>
          <w:rtl w:val="1"/>
        </w:rPr>
        <w:t xml:space="preserve">معلمتا</w:t>
      </w:r>
      <w:r w:rsidDel="00000000" w:rsidR="00000000" w:rsidRPr="00000000">
        <w:rPr>
          <w:sz w:val="38"/>
          <w:szCs w:val="38"/>
          <w:rtl w:val="1"/>
        </w:rPr>
        <w:t xml:space="preserve"> </w:t>
      </w:r>
      <w:r w:rsidDel="00000000" w:rsidR="00000000" w:rsidRPr="00000000">
        <w:rPr>
          <w:sz w:val="38"/>
          <w:szCs w:val="38"/>
          <w:rtl w:val="1"/>
        </w:rPr>
        <w:t xml:space="preserve">المادة</w:t>
      </w:r>
      <w:r w:rsidDel="00000000" w:rsidR="00000000" w:rsidRPr="00000000">
        <w:rPr>
          <w:sz w:val="38"/>
          <w:szCs w:val="38"/>
          <w:rtl w:val="1"/>
        </w:rPr>
        <w:t xml:space="preserve"> : </w:t>
      </w:r>
      <w:r w:rsidDel="00000000" w:rsidR="00000000" w:rsidRPr="00000000">
        <w:rPr>
          <w:sz w:val="38"/>
          <w:szCs w:val="38"/>
          <w:rtl w:val="1"/>
        </w:rPr>
        <w:t xml:space="preserve">فداء</w:t>
      </w:r>
      <w:r w:rsidDel="00000000" w:rsidR="00000000" w:rsidRPr="00000000">
        <w:rPr>
          <w:sz w:val="38"/>
          <w:szCs w:val="38"/>
          <w:rtl w:val="1"/>
        </w:rPr>
        <w:t xml:space="preserve"> </w:t>
      </w:r>
      <w:r w:rsidDel="00000000" w:rsidR="00000000" w:rsidRPr="00000000">
        <w:rPr>
          <w:sz w:val="38"/>
          <w:szCs w:val="38"/>
          <w:rtl w:val="1"/>
        </w:rPr>
        <w:t xml:space="preserve">بدر</w:t>
      </w:r>
      <w:r w:rsidDel="00000000" w:rsidR="00000000" w:rsidRPr="00000000">
        <w:rPr>
          <w:sz w:val="38"/>
          <w:szCs w:val="38"/>
          <w:rtl w:val="1"/>
        </w:rPr>
        <w:t xml:space="preserve"> </w:t>
      </w:r>
      <w:r w:rsidDel="00000000" w:rsidR="00000000" w:rsidRPr="00000000">
        <w:rPr>
          <w:sz w:val="38"/>
          <w:szCs w:val="38"/>
          <w:rtl w:val="1"/>
        </w:rPr>
        <w:t xml:space="preserve">و</w:t>
      </w:r>
      <w:r w:rsidDel="00000000" w:rsidR="00000000" w:rsidRPr="00000000">
        <w:rPr>
          <w:sz w:val="38"/>
          <w:szCs w:val="38"/>
          <w:rtl w:val="1"/>
        </w:rPr>
        <w:t xml:space="preserve"> </w:t>
      </w:r>
      <w:r w:rsidDel="00000000" w:rsidR="00000000" w:rsidRPr="00000000">
        <w:rPr>
          <w:sz w:val="38"/>
          <w:szCs w:val="38"/>
          <w:rtl w:val="1"/>
        </w:rPr>
        <w:t xml:space="preserve">هناء</w:t>
      </w:r>
      <w:r w:rsidDel="00000000" w:rsidR="00000000" w:rsidRPr="00000000">
        <w:rPr>
          <w:sz w:val="38"/>
          <w:szCs w:val="38"/>
          <w:rtl w:val="1"/>
        </w:rPr>
        <w:t xml:space="preserve"> </w:t>
      </w:r>
      <w:r w:rsidDel="00000000" w:rsidR="00000000" w:rsidRPr="00000000">
        <w:rPr>
          <w:sz w:val="38"/>
          <w:szCs w:val="38"/>
          <w:rtl w:val="1"/>
        </w:rPr>
        <w:t xml:space="preserve">إلياس</w:t>
      </w:r>
    </w:p>
    <w:sectPr>
      <w:pgSz w:h="16838" w:w="11906" w:orient="portrait"/>
      <w:pgMar w:bottom="864" w:top="864" w:left="864" w:right="86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✔"/>
      <w:lvlJc w:val="left"/>
      <w:pPr>
        <w:ind w:left="162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34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06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78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50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22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94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66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388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bidi w:val="1"/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9C43A4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9C43A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2148E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148E1"/>
  </w:style>
  <w:style w:type="paragraph" w:styleId="Footer">
    <w:name w:val="footer"/>
    <w:basedOn w:val="Normal"/>
    <w:link w:val="FooterChar"/>
    <w:uiPriority w:val="99"/>
    <w:unhideWhenUsed w:val="1"/>
    <w:rsid w:val="002148E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148E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8324FA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8324FA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wltbsxwA7MZMMkVIdRKtol7BEw==">CgMxLjAyDmguNDNqc3lnZTZpcnRjOAByITF6QUNaZlJ3UHpUNFlKcWtXeWJoMnRURElla1V5X3cwMA==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2025-09-06T07:54:00Z</dcterms:created>
  <dc:creator>Zee</dc:creator>
</cp:coreProperties>
</file>